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2C6548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宋体" w:hAnsi="宋体"/>
          <w:b/>
          <w:bCs/>
          <w:sz w:val="30"/>
          <w:szCs w:val="30"/>
          <w:lang w:eastAsia="zh-CN"/>
        </w:rPr>
      </w:pPr>
      <w:bookmarkStart w:id="0" w:name="_Toc28359022"/>
      <w:bookmarkStart w:id="1" w:name="_Toc35393809"/>
      <w:r>
        <w:rPr>
          <w:rFonts w:hint="eastAsia" w:ascii="宋体" w:hAnsi="宋体"/>
          <w:b/>
          <w:bCs/>
          <w:sz w:val="30"/>
          <w:szCs w:val="30"/>
          <w:lang w:eastAsia="zh-CN"/>
        </w:rPr>
        <w:t>中国食品药品检定研究院综合业务管理平台（一期）采购项目</w:t>
      </w:r>
    </w:p>
    <w:p w14:paraId="179A2C10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中标公告</w:t>
      </w:r>
      <w:bookmarkEnd w:id="0"/>
      <w:bookmarkEnd w:id="1"/>
    </w:p>
    <w:p w14:paraId="2064C3E0">
      <w:pPr>
        <w:spacing w:before="240"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一</w:t>
      </w:r>
      <w:r>
        <w:rPr>
          <w:rFonts w:ascii="宋体" w:hAnsi="宋体"/>
          <w:b/>
          <w:sz w:val="24"/>
          <w:szCs w:val="24"/>
        </w:rPr>
        <w:t>、</w:t>
      </w:r>
      <w:r>
        <w:rPr>
          <w:rFonts w:hint="eastAsia" w:ascii="宋体" w:hAnsi="宋体"/>
          <w:b/>
          <w:sz w:val="24"/>
          <w:szCs w:val="24"/>
        </w:rPr>
        <w:t>项目编号：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XHTC-FW-2025-1966</w:t>
      </w:r>
      <w:r>
        <w:rPr>
          <w:rFonts w:hint="eastAsia" w:ascii="宋体" w:hAnsi="宋体"/>
          <w:sz w:val="24"/>
          <w:szCs w:val="24"/>
        </w:rPr>
        <w:t>（招标文件编号：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XHTC-FW-2025-1966</w:t>
      </w:r>
      <w:r>
        <w:rPr>
          <w:rFonts w:hint="eastAsia" w:ascii="宋体" w:hAnsi="宋体"/>
          <w:sz w:val="24"/>
          <w:szCs w:val="24"/>
        </w:rPr>
        <w:t>）</w:t>
      </w:r>
    </w:p>
    <w:p w14:paraId="666FF3FC">
      <w:pPr>
        <w:spacing w:line="360" w:lineRule="auto"/>
        <w:jc w:val="both"/>
        <w:rPr>
          <w:rFonts w:hint="default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sz w:val="24"/>
          <w:szCs w:val="24"/>
        </w:rPr>
        <w:t>二</w:t>
      </w:r>
      <w:r>
        <w:rPr>
          <w:rFonts w:ascii="宋体" w:hAnsi="宋体"/>
          <w:b/>
          <w:sz w:val="24"/>
          <w:szCs w:val="24"/>
        </w:rPr>
        <w:t>、</w:t>
      </w:r>
      <w:r>
        <w:rPr>
          <w:rFonts w:hint="eastAsia" w:ascii="宋体" w:hAnsi="宋体"/>
          <w:b/>
          <w:sz w:val="24"/>
          <w:szCs w:val="24"/>
        </w:rPr>
        <w:t>项目名称：</w:t>
      </w:r>
      <w:r>
        <w:rPr>
          <w:rFonts w:hint="eastAsia" w:ascii="宋体" w:hAnsi="宋体"/>
          <w:b w:val="0"/>
          <w:bCs/>
          <w:sz w:val="24"/>
          <w:szCs w:val="24"/>
          <w:lang w:eastAsia="zh-CN"/>
        </w:rPr>
        <w:t>中国食品药品检定研究院综合业务管理平台（一期）采购项目</w:t>
      </w:r>
    </w:p>
    <w:p w14:paraId="5D6173BC">
      <w:pPr>
        <w:spacing w:line="360" w:lineRule="auto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sz w:val="24"/>
          <w:szCs w:val="24"/>
        </w:rPr>
        <w:t>三、中标（成交）信息</w:t>
      </w:r>
    </w:p>
    <w:p w14:paraId="2C7E9D4A">
      <w:pPr>
        <w:spacing w:line="360" w:lineRule="auto"/>
        <w:rPr>
          <w:rFonts w:hint="eastAsia" w:ascii="宋体" w:hAnsi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/>
          <w:sz w:val="24"/>
          <w:szCs w:val="24"/>
          <w:highlight w:val="none"/>
        </w:rPr>
        <w:t>供应商名称：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中移系统集成有限公司</w:t>
      </w:r>
    </w:p>
    <w:p w14:paraId="5C62E5B5">
      <w:pPr>
        <w:spacing w:line="360" w:lineRule="auto"/>
        <w:rPr>
          <w:rFonts w:hint="eastAsia" w:ascii="宋体" w:hAnsi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/>
          <w:sz w:val="24"/>
          <w:szCs w:val="24"/>
          <w:highlight w:val="none"/>
        </w:rPr>
        <w:t>供应商地址：石家庄青园街220号</w:t>
      </w:r>
    </w:p>
    <w:p w14:paraId="10E7ADC3">
      <w:pPr>
        <w:spacing w:line="360" w:lineRule="auto"/>
        <w:rPr>
          <w:rFonts w:hint="eastAsia"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中标（成交）金额：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2184.7236</w:t>
      </w:r>
      <w:r>
        <w:rPr>
          <w:rFonts w:hint="eastAsia" w:ascii="宋体" w:hAnsi="宋体"/>
          <w:sz w:val="24"/>
          <w:szCs w:val="24"/>
          <w:highlight w:val="none"/>
        </w:rPr>
        <w:t>（万元）</w:t>
      </w:r>
    </w:p>
    <w:p w14:paraId="3BEE9DC0">
      <w:pPr>
        <w:numPr>
          <w:ilvl w:val="0"/>
          <w:numId w:val="0"/>
        </w:numPr>
        <w:spacing w:line="360" w:lineRule="auto"/>
        <w:rPr>
          <w:rFonts w:hint="eastAsia" w:ascii="宋体" w:hAnsi="宋体" w:eastAsia="宋体"/>
          <w:b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b/>
          <w:kern w:val="2"/>
          <w:sz w:val="24"/>
          <w:szCs w:val="24"/>
          <w:lang w:val="en-US" w:eastAsia="zh-CN" w:bidi="ar-SA"/>
        </w:rPr>
        <w:t>四</w:t>
      </w:r>
      <w:bookmarkStart w:id="13" w:name="_GoBack"/>
      <w:bookmarkEnd w:id="13"/>
      <w:r>
        <w:rPr>
          <w:rFonts w:hint="eastAsia" w:ascii="宋体" w:hAnsi="宋体" w:eastAsia="宋体" w:cs="Times New Roman"/>
          <w:b/>
          <w:kern w:val="2"/>
          <w:sz w:val="24"/>
          <w:szCs w:val="24"/>
          <w:lang w:val="en-US" w:eastAsia="zh-CN" w:bidi="ar-SA"/>
        </w:rPr>
        <w:t>、</w:t>
      </w:r>
      <w:r>
        <w:rPr>
          <w:rFonts w:hint="eastAsia" w:ascii="宋体" w:hAnsi="宋体" w:eastAsia="宋体"/>
          <w:b/>
          <w:sz w:val="24"/>
          <w:szCs w:val="24"/>
          <w:highlight w:val="none"/>
        </w:rPr>
        <w:t>主要标的信息</w:t>
      </w:r>
    </w:p>
    <w:tbl>
      <w:tblPr>
        <w:tblStyle w:val="11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7"/>
        <w:gridCol w:w="1377"/>
        <w:gridCol w:w="1601"/>
        <w:gridCol w:w="1276"/>
        <w:gridCol w:w="1276"/>
        <w:gridCol w:w="1276"/>
        <w:gridCol w:w="1276"/>
      </w:tblGrid>
      <w:tr w14:paraId="51883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C1B91">
            <w:pPr>
              <w:pStyle w:val="20"/>
              <w:spacing w:before="0" w:beforeAutospacing="0" w:after="0" w:afterAutospacing="0" w:line="360" w:lineRule="auto"/>
              <w:jc w:val="center"/>
              <w:rPr>
                <w:b/>
                <w:bCs/>
                <w:highlight w:val="none"/>
              </w:rPr>
            </w:pPr>
            <w:bookmarkStart w:id="2" w:name="_Hlk23666712"/>
            <w:r>
              <w:rPr>
                <w:rFonts w:hint="eastAsia"/>
                <w:b/>
                <w:bCs/>
                <w:highlight w:val="none"/>
              </w:rPr>
              <w:t>序号</w:t>
            </w:r>
          </w:p>
        </w:tc>
        <w:tc>
          <w:tcPr>
            <w:tcW w:w="8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03A47">
            <w:pPr>
              <w:pStyle w:val="20"/>
              <w:spacing w:before="0" w:beforeAutospacing="0" w:after="0" w:afterAutospacing="0" w:line="360" w:lineRule="auto"/>
              <w:jc w:val="center"/>
              <w:rPr>
                <w:b/>
                <w:bCs/>
                <w:highlight w:val="none"/>
              </w:rPr>
            </w:pPr>
            <w:r>
              <w:rPr>
                <w:b/>
                <w:bCs/>
                <w:highlight w:val="none"/>
              </w:rPr>
              <w:t>供应商名称</w:t>
            </w:r>
          </w:p>
        </w:tc>
        <w:tc>
          <w:tcPr>
            <w:tcW w:w="9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B5B60">
            <w:pPr>
              <w:spacing w:line="360" w:lineRule="auto"/>
              <w:jc w:val="center"/>
              <w:rPr>
                <w:rFonts w:ascii="宋体" w:hAnsi="宋体"/>
                <w:b/>
                <w:bCs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2"/>
                <w:szCs w:val="22"/>
                <w:highlight w:val="none"/>
                <w:lang w:val="en-US" w:eastAsia="zh-CN"/>
              </w:rPr>
              <w:t>服务</w:t>
            </w:r>
            <w:r>
              <w:rPr>
                <w:rFonts w:hint="eastAsia" w:ascii="宋体" w:hAnsi="宋体"/>
                <w:b/>
                <w:bCs/>
                <w:kern w:val="0"/>
                <w:sz w:val="22"/>
                <w:szCs w:val="22"/>
                <w:highlight w:val="none"/>
              </w:rPr>
              <w:t>名称</w:t>
            </w:r>
          </w:p>
        </w:tc>
        <w:tc>
          <w:tcPr>
            <w:tcW w:w="7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9BE18">
            <w:pPr>
              <w:spacing w:line="360" w:lineRule="auto"/>
              <w:jc w:val="center"/>
              <w:rPr>
                <w:rFonts w:ascii="宋体" w:hAnsi="宋体"/>
                <w:b/>
                <w:bCs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/>
                <w:b/>
                <w:bCs/>
                <w:sz w:val="22"/>
                <w:szCs w:val="22"/>
                <w:highlight w:val="none"/>
                <w:lang w:val="en-US" w:eastAsia="zh-CN"/>
              </w:rPr>
              <w:t>服务范围</w:t>
            </w:r>
          </w:p>
        </w:tc>
        <w:tc>
          <w:tcPr>
            <w:tcW w:w="7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02D9C">
            <w:pPr>
              <w:spacing w:line="360" w:lineRule="auto"/>
              <w:jc w:val="center"/>
              <w:rPr>
                <w:rFonts w:ascii="宋体" w:hAnsi="宋体"/>
                <w:b/>
                <w:bCs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theme="minorEastAsia"/>
                <w:b/>
                <w:bCs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服务要求</w:t>
            </w:r>
          </w:p>
        </w:tc>
        <w:tc>
          <w:tcPr>
            <w:tcW w:w="7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A44BA">
            <w:pPr>
              <w:spacing w:line="360" w:lineRule="auto"/>
              <w:jc w:val="center"/>
              <w:rPr>
                <w:rFonts w:ascii="宋体" w:hAnsi="宋体"/>
                <w:b/>
                <w:bCs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theme="minorEastAsia"/>
                <w:b/>
                <w:bCs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服务时间</w:t>
            </w:r>
          </w:p>
        </w:tc>
        <w:tc>
          <w:tcPr>
            <w:tcW w:w="7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07DD2">
            <w:pPr>
              <w:pStyle w:val="20"/>
              <w:spacing w:before="0" w:beforeAutospacing="0" w:after="0" w:afterAutospacing="0" w:line="360" w:lineRule="auto"/>
              <w:jc w:val="center"/>
              <w:rPr>
                <w:rFonts w:ascii="宋体" w:hAnsi="宋体"/>
                <w:b/>
                <w:bCs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cstheme="minorEastAsia"/>
                <w:b/>
                <w:bCs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服务标准</w:t>
            </w:r>
          </w:p>
        </w:tc>
      </w:tr>
      <w:tr w14:paraId="58E1F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F19AF">
            <w:pPr>
              <w:pStyle w:val="20"/>
              <w:spacing w:before="0" w:beforeAutospacing="0" w:after="0" w:afterAutospacing="0" w:line="360" w:lineRule="auto"/>
              <w:jc w:val="center"/>
              <w:rPr>
                <w:rFonts w:hint="eastAsia" w:eastAsia="宋体"/>
                <w:bCs/>
                <w:highlight w:val="none"/>
                <w:lang w:val="en-US" w:eastAsia="zh-CN"/>
              </w:rPr>
            </w:pPr>
            <w:r>
              <w:rPr>
                <w:rFonts w:hint="eastAsia"/>
                <w:bCs/>
                <w:highlight w:val="none"/>
                <w:lang w:val="en-US" w:eastAsia="zh-CN"/>
              </w:rPr>
              <w:t>1</w:t>
            </w:r>
          </w:p>
        </w:tc>
        <w:tc>
          <w:tcPr>
            <w:tcW w:w="8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F9FF2">
            <w:pPr>
              <w:pStyle w:val="20"/>
              <w:spacing w:before="0" w:beforeAutospacing="0" w:after="0" w:afterAutospacing="0" w:line="360" w:lineRule="auto"/>
              <w:jc w:val="center"/>
              <w:rPr>
                <w:b/>
                <w:bCs/>
                <w:highlight w:val="none"/>
              </w:rPr>
            </w:pPr>
            <w:r>
              <w:rPr>
                <w:rFonts w:hint="eastAsia" w:cs="Times New Roman"/>
                <w:kern w:val="0"/>
                <w:sz w:val="24"/>
                <w:szCs w:val="22"/>
                <w:lang w:val="en-US" w:eastAsia="zh-CN" w:bidi="ar-SA"/>
              </w:rPr>
              <w:t>中移系统集成有限公司</w:t>
            </w:r>
          </w:p>
        </w:tc>
        <w:tc>
          <w:tcPr>
            <w:tcW w:w="9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1C819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  <w:lang w:eastAsia="zh-CN"/>
              </w:rPr>
              <w:t>综合业务管理平台（一期）采购</w:t>
            </w:r>
          </w:p>
        </w:tc>
        <w:tc>
          <w:tcPr>
            <w:tcW w:w="7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9401D">
            <w:pPr>
              <w:spacing w:line="360" w:lineRule="auto"/>
              <w:jc w:val="center"/>
              <w:rPr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shd w:val="clear" w:color="auto" w:fill="FFFFFF" w:themeFill="background1"/>
              </w:rPr>
              <w:t>具体详见采购需求</w:t>
            </w:r>
          </w:p>
        </w:tc>
        <w:tc>
          <w:tcPr>
            <w:tcW w:w="7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3AD6F">
            <w:pPr>
              <w:spacing w:line="360" w:lineRule="auto"/>
              <w:jc w:val="center"/>
              <w:rPr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shd w:val="clear" w:color="auto" w:fill="FFFFFF" w:themeFill="background1"/>
              </w:rPr>
              <w:t>具体详见采购需求</w:t>
            </w:r>
          </w:p>
        </w:tc>
        <w:tc>
          <w:tcPr>
            <w:tcW w:w="7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FA45B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shd w:val="clear" w:color="auto" w:fill="FFFFFF" w:themeFill="background1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shd w:val="clear" w:color="auto" w:fill="FFFFFF" w:themeFill="background1"/>
                <w:lang w:val="en-US" w:eastAsia="zh-CN"/>
              </w:rPr>
              <w:t>具体详见采购需求</w:t>
            </w:r>
          </w:p>
        </w:tc>
        <w:tc>
          <w:tcPr>
            <w:tcW w:w="7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3E7A2">
            <w:pPr>
              <w:spacing w:before="0" w:beforeAutospacing="0" w:after="0" w:afterAutospacing="0" w:line="360" w:lineRule="auto"/>
              <w:jc w:val="center"/>
              <w:rPr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shd w:val="clear" w:color="auto" w:fill="FFFFFF" w:themeFill="background1"/>
              </w:rPr>
              <w:t>具体详见采购需求</w:t>
            </w:r>
          </w:p>
        </w:tc>
      </w:tr>
      <w:bookmarkEnd w:id="2"/>
    </w:tbl>
    <w:p w14:paraId="6BC67072">
      <w:pPr>
        <w:spacing w:line="360" w:lineRule="auto"/>
        <w:rPr>
          <w:rFonts w:ascii="宋体" w:hAnsi="宋体"/>
          <w:b/>
          <w:sz w:val="24"/>
          <w:szCs w:val="24"/>
          <w:highlight w:val="none"/>
        </w:rPr>
      </w:pPr>
      <w:r>
        <w:rPr>
          <w:rFonts w:hint="eastAsia" w:ascii="宋体" w:hAnsi="宋体"/>
          <w:b/>
          <w:sz w:val="24"/>
          <w:szCs w:val="24"/>
          <w:highlight w:val="none"/>
        </w:rPr>
        <w:t>五、评审专家名单：</w:t>
      </w:r>
    </w:p>
    <w:p w14:paraId="66984135">
      <w:pPr>
        <w:spacing w:line="360" w:lineRule="auto"/>
        <w:rPr>
          <w:rFonts w:hint="default" w:ascii="宋体" w:hAnsi="宋体" w:eastAsia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/>
          <w:b w:val="0"/>
          <w:bCs/>
          <w:sz w:val="24"/>
          <w:szCs w:val="24"/>
          <w:lang w:val="en-US" w:eastAsia="zh-CN"/>
        </w:rPr>
        <w:t>郭红蕾、母润平、郑红杰、姚勇、高众、李健、于洪源</w:t>
      </w:r>
    </w:p>
    <w:p w14:paraId="27FE219F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六、代理服务收费标准及金额：</w:t>
      </w:r>
    </w:p>
    <w:p w14:paraId="78D9D2DC">
      <w:pPr>
        <w:spacing w:line="360" w:lineRule="auto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ascii="宋体" w:hAnsi="宋体"/>
          <w:sz w:val="24"/>
          <w:szCs w:val="24"/>
        </w:rPr>
        <w:t>本项目代理费收费标准</w:t>
      </w:r>
      <w:r>
        <w:rPr>
          <w:rFonts w:hint="eastAsia" w:ascii="宋体" w:hAnsi="宋体"/>
          <w:sz w:val="24"/>
          <w:szCs w:val="24"/>
        </w:rPr>
        <w:t>：参照原《招标代理服务收费管理暂行办法》（计价格[2002]1980号）</w:t>
      </w:r>
      <w:r>
        <w:rPr>
          <w:rFonts w:hint="eastAsia" w:ascii="宋体" w:hAnsi="宋体"/>
          <w:sz w:val="24"/>
          <w:szCs w:val="24"/>
          <w:lang w:val="en-US" w:eastAsia="zh-CN"/>
        </w:rPr>
        <w:t>下浮20%收取。</w:t>
      </w:r>
    </w:p>
    <w:p w14:paraId="638C6639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highlight w:val="none"/>
        </w:rPr>
        <w:t>本项目代理费总金额：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7.9294</w:t>
      </w:r>
      <w:r>
        <w:rPr>
          <w:rFonts w:hint="eastAsia" w:ascii="宋体" w:hAnsi="宋体"/>
          <w:sz w:val="24"/>
          <w:szCs w:val="24"/>
          <w:highlight w:val="none"/>
        </w:rPr>
        <w:t>万元</w:t>
      </w:r>
      <w:r>
        <w:rPr>
          <w:rFonts w:hint="eastAsia" w:ascii="宋体" w:hAnsi="宋体"/>
          <w:sz w:val="24"/>
          <w:szCs w:val="24"/>
        </w:rPr>
        <w:t>（人民币）</w:t>
      </w:r>
    </w:p>
    <w:p w14:paraId="5FEFBD4B"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七、公告期限</w:t>
      </w:r>
    </w:p>
    <w:p w14:paraId="695846EA">
      <w:pPr>
        <w:spacing w:line="360" w:lineRule="auto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自本公告发布之日起</w:t>
      </w:r>
      <w:r>
        <w:rPr>
          <w:rFonts w:ascii="宋体" w:hAnsi="宋体" w:cs="宋体"/>
          <w:kern w:val="0"/>
          <w:sz w:val="24"/>
          <w:szCs w:val="24"/>
        </w:rPr>
        <w:t>1</w:t>
      </w:r>
      <w:r>
        <w:rPr>
          <w:rFonts w:hint="eastAsia" w:ascii="宋体" w:hAnsi="宋体" w:cs="宋体"/>
          <w:kern w:val="0"/>
          <w:sz w:val="24"/>
          <w:szCs w:val="24"/>
        </w:rPr>
        <w:t>个工作日。</w:t>
      </w:r>
    </w:p>
    <w:p w14:paraId="2F1CC031">
      <w:pPr>
        <w:spacing w:line="360" w:lineRule="auto"/>
        <w:rPr>
          <w:rFonts w:ascii="宋体" w:hAnsi="宋体" w:cs="仿宋"/>
          <w:b/>
          <w:sz w:val="24"/>
          <w:szCs w:val="24"/>
        </w:rPr>
      </w:pPr>
      <w:r>
        <w:rPr>
          <w:rFonts w:hint="eastAsia" w:ascii="宋体" w:hAnsi="宋体" w:cs="仿宋"/>
          <w:b/>
          <w:sz w:val="24"/>
          <w:szCs w:val="24"/>
        </w:rPr>
        <w:t>八、其他补充事宜</w:t>
      </w:r>
    </w:p>
    <w:p w14:paraId="3761014C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1、</w:t>
      </w:r>
      <w:r>
        <w:rPr>
          <w:rFonts w:hint="eastAsia" w:ascii="宋体" w:hAnsi="宋体"/>
          <w:sz w:val="24"/>
          <w:szCs w:val="24"/>
        </w:rPr>
        <w:t>本公告在中国政府采购网（http://www.ccgp.gov.cn）上发布。</w:t>
      </w:r>
    </w:p>
    <w:p w14:paraId="3899E455">
      <w:pPr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受格式所限，如有不一致，以附件为准。</w:t>
      </w:r>
    </w:p>
    <w:p w14:paraId="623D99FD">
      <w:pPr>
        <w:numPr>
          <w:ilvl w:val="0"/>
          <w:numId w:val="0"/>
        </w:numPr>
        <w:spacing w:line="360" w:lineRule="auto"/>
        <w:rPr>
          <w:rFonts w:hint="eastAsia" w:ascii="宋体" w:hAnsi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  <w:t>2、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 xml:space="preserve">中标供应商的评审总得分为：93.74 </w:t>
      </w:r>
    </w:p>
    <w:p w14:paraId="11F609CA">
      <w:pPr>
        <w:spacing w:line="360" w:lineRule="auto"/>
        <w:rPr>
          <w:rFonts w:ascii="宋体" w:hAnsi="宋体" w:cs="宋体"/>
          <w:b/>
          <w:kern w:val="0"/>
          <w:sz w:val="24"/>
          <w:szCs w:val="24"/>
        </w:rPr>
      </w:pPr>
      <w:r>
        <w:rPr>
          <w:rFonts w:hint="eastAsia" w:ascii="宋体" w:hAnsi="宋体" w:cs="宋体"/>
          <w:b/>
          <w:kern w:val="0"/>
          <w:sz w:val="24"/>
          <w:szCs w:val="24"/>
        </w:rPr>
        <w:t>九、凡对本次公告内容提出询问，请按以下方式联系。</w:t>
      </w:r>
    </w:p>
    <w:p w14:paraId="632F99AE">
      <w:pPr>
        <w:spacing w:line="360" w:lineRule="auto"/>
        <w:rPr>
          <w:rFonts w:ascii="宋体" w:hAnsi="宋体"/>
          <w:sz w:val="24"/>
          <w:szCs w:val="24"/>
        </w:rPr>
      </w:pPr>
      <w:bookmarkStart w:id="3" w:name="_Toc28359023"/>
      <w:bookmarkStart w:id="4" w:name="_Toc35393641"/>
      <w:bookmarkStart w:id="5" w:name="_Toc35393810"/>
      <w:bookmarkStart w:id="6" w:name="_Toc28359100"/>
      <w:r>
        <w:rPr>
          <w:rFonts w:hint="eastAsia" w:ascii="宋体" w:hAnsi="宋体"/>
          <w:sz w:val="24"/>
          <w:szCs w:val="24"/>
        </w:rPr>
        <w:t>1.采购人信息</w:t>
      </w:r>
      <w:bookmarkEnd w:id="3"/>
      <w:bookmarkEnd w:id="4"/>
      <w:bookmarkEnd w:id="5"/>
      <w:bookmarkEnd w:id="6"/>
    </w:p>
    <w:p w14:paraId="0EFD5F22">
      <w:pPr>
        <w:spacing w:line="360" w:lineRule="auto"/>
        <w:rPr>
          <w:rFonts w:ascii="宋体" w:hAnsi="宋体"/>
          <w:bCs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名    称：</w:t>
      </w:r>
      <w:bookmarkStart w:id="7" w:name="_Toc28359024"/>
      <w:bookmarkStart w:id="8" w:name="_Toc35393642"/>
      <w:bookmarkStart w:id="9" w:name="_Toc35393811"/>
      <w:bookmarkStart w:id="10" w:name="_Toc28359101"/>
      <w:r>
        <w:rPr>
          <w:rFonts w:hint="eastAsia" w:ascii="宋体" w:hAnsi="宋体"/>
          <w:sz w:val="24"/>
          <w:szCs w:val="24"/>
          <w:lang w:val="zh-CN"/>
        </w:rPr>
        <w:t>中国食品药品检定研究院</w:t>
      </w:r>
    </w:p>
    <w:p w14:paraId="66A28CA6">
      <w:pPr>
        <w:spacing w:line="360" w:lineRule="auto"/>
        <w:rPr>
          <w:rFonts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地</w:t>
      </w:r>
      <w:r>
        <w:rPr>
          <w:rFonts w:ascii="宋体" w:hAnsi="宋体"/>
          <w:bCs/>
          <w:sz w:val="24"/>
          <w:szCs w:val="24"/>
        </w:rPr>
        <w:t xml:space="preserve">    </w:t>
      </w:r>
      <w:r>
        <w:rPr>
          <w:rFonts w:hint="eastAsia" w:ascii="宋体" w:hAnsi="宋体"/>
          <w:bCs/>
          <w:sz w:val="24"/>
          <w:szCs w:val="24"/>
        </w:rPr>
        <w:t>址：北京市大兴区华佗路31号</w:t>
      </w:r>
    </w:p>
    <w:p w14:paraId="19B2CF93">
      <w:pPr>
        <w:spacing w:line="360" w:lineRule="auto"/>
        <w:rPr>
          <w:rFonts w:hint="eastAsia" w:ascii="宋体" w:hAnsi="宋体"/>
          <w:sz w:val="24"/>
          <w:highlight w:val="none"/>
        </w:rPr>
      </w:pPr>
      <w:r>
        <w:rPr>
          <w:rFonts w:hint="eastAsia" w:ascii="宋体" w:hAnsi="宋体"/>
          <w:bCs/>
          <w:sz w:val="24"/>
          <w:szCs w:val="24"/>
        </w:rPr>
        <w:t>联系方式：</w:t>
      </w:r>
      <w:r>
        <w:rPr>
          <w:rFonts w:hint="eastAsia" w:ascii="宋体" w:hAnsi="宋体"/>
          <w:sz w:val="24"/>
          <w:highlight w:val="none"/>
        </w:rPr>
        <w:t>卢老师 010-53852856</w:t>
      </w:r>
    </w:p>
    <w:p w14:paraId="042081AF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2.采购代理机构信息</w:t>
      </w:r>
      <w:bookmarkEnd w:id="7"/>
      <w:bookmarkEnd w:id="8"/>
      <w:bookmarkEnd w:id="9"/>
      <w:bookmarkEnd w:id="10"/>
    </w:p>
    <w:p w14:paraId="20323AA3">
      <w:pPr>
        <w:spacing w:line="360" w:lineRule="auto"/>
        <w:rPr>
          <w:rFonts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 xml:space="preserve">名 </w:t>
      </w:r>
      <w:r>
        <w:rPr>
          <w:rFonts w:ascii="宋体" w:hAnsi="宋体"/>
          <w:bCs/>
          <w:sz w:val="24"/>
          <w:szCs w:val="24"/>
        </w:rPr>
        <w:t xml:space="preserve">   </w:t>
      </w:r>
      <w:r>
        <w:rPr>
          <w:rFonts w:hint="eastAsia" w:ascii="宋体" w:hAnsi="宋体"/>
          <w:bCs/>
          <w:sz w:val="24"/>
          <w:szCs w:val="24"/>
        </w:rPr>
        <w:t>称：新华招标有限公司</w:t>
      </w:r>
    </w:p>
    <w:p w14:paraId="7E1B9D96">
      <w:pPr>
        <w:spacing w:line="360" w:lineRule="auto"/>
        <w:rPr>
          <w:rFonts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地</w:t>
      </w:r>
      <w:r>
        <w:rPr>
          <w:rFonts w:hint="eastAsia" w:ascii="宋体" w:hAnsi="宋体"/>
          <w:bCs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/>
          <w:bCs/>
          <w:sz w:val="24"/>
          <w:szCs w:val="24"/>
        </w:rPr>
        <w:t xml:space="preserve"> </w:t>
      </w:r>
      <w:r>
        <w:rPr>
          <w:rFonts w:ascii="宋体" w:hAnsi="宋体"/>
          <w:bCs/>
          <w:sz w:val="24"/>
          <w:szCs w:val="24"/>
        </w:rPr>
        <w:t xml:space="preserve"> </w:t>
      </w:r>
      <w:r>
        <w:rPr>
          <w:rFonts w:hint="eastAsia" w:ascii="宋体" w:hAnsi="宋体"/>
          <w:bCs/>
          <w:sz w:val="24"/>
          <w:szCs w:val="24"/>
        </w:rPr>
        <w:t>址：北京市海淀区莲花池东路</w:t>
      </w:r>
      <w:r>
        <w:rPr>
          <w:rFonts w:ascii="宋体" w:hAnsi="宋体"/>
          <w:bCs/>
          <w:sz w:val="24"/>
          <w:szCs w:val="24"/>
        </w:rPr>
        <w:t>39号西金大厦</w:t>
      </w:r>
      <w:r>
        <w:rPr>
          <w:rFonts w:hint="eastAsia" w:ascii="宋体" w:hAnsi="宋体"/>
          <w:bCs/>
          <w:sz w:val="24"/>
          <w:szCs w:val="24"/>
          <w:lang w:val="en-US" w:eastAsia="zh-CN"/>
        </w:rPr>
        <w:t>8</w:t>
      </w:r>
      <w:r>
        <w:rPr>
          <w:rFonts w:hint="eastAsia" w:ascii="宋体" w:hAnsi="宋体"/>
          <w:bCs/>
          <w:sz w:val="24"/>
          <w:szCs w:val="24"/>
        </w:rPr>
        <w:t>层</w:t>
      </w:r>
      <w:r>
        <w:rPr>
          <w:rFonts w:hint="eastAsia" w:ascii="宋体" w:hAnsi="宋体" w:cs="宋体"/>
          <w:kern w:val="0"/>
          <w:sz w:val="24"/>
          <w:szCs w:val="24"/>
        </w:rPr>
        <w:t>新华招标</w:t>
      </w:r>
    </w:p>
    <w:p w14:paraId="3669090F">
      <w:pPr>
        <w:spacing w:line="360" w:lineRule="auto"/>
        <w:rPr>
          <w:rFonts w:hint="default" w:ascii="宋体" w:hAnsi="宋体" w:eastAsia="宋体"/>
          <w:bCs/>
          <w:sz w:val="24"/>
          <w:szCs w:val="24"/>
          <w:lang w:val="en-US" w:eastAsia="zh-CN"/>
        </w:rPr>
      </w:pPr>
      <w:r>
        <w:rPr>
          <w:rFonts w:hint="eastAsia" w:ascii="宋体" w:hAnsi="宋体"/>
          <w:bCs/>
          <w:sz w:val="24"/>
          <w:szCs w:val="24"/>
        </w:rPr>
        <w:t>联系方式：</w:t>
      </w:r>
      <w:bookmarkStart w:id="11" w:name="_Toc28359010"/>
      <w:bookmarkStart w:id="12" w:name="_Toc28359087"/>
      <w:r>
        <w:rPr>
          <w:rFonts w:hint="eastAsia" w:ascii="宋体" w:hAnsi="宋体"/>
          <w:bCs/>
          <w:sz w:val="24"/>
          <w:szCs w:val="24"/>
        </w:rPr>
        <w:t>王乙 010-6390</w:t>
      </w:r>
      <w:r>
        <w:rPr>
          <w:rFonts w:hint="eastAsia" w:ascii="宋体" w:hAnsi="宋体"/>
          <w:bCs/>
          <w:sz w:val="24"/>
          <w:szCs w:val="24"/>
          <w:lang w:val="en-US" w:eastAsia="zh-CN"/>
        </w:rPr>
        <w:t>5838</w:t>
      </w:r>
    </w:p>
    <w:p w14:paraId="7AD72555">
      <w:pPr>
        <w:spacing w:line="360" w:lineRule="auto"/>
        <w:rPr>
          <w:rFonts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3.项目</w:t>
      </w:r>
      <w:r>
        <w:rPr>
          <w:rFonts w:ascii="宋体" w:hAnsi="宋体"/>
          <w:bCs/>
          <w:sz w:val="24"/>
          <w:szCs w:val="24"/>
        </w:rPr>
        <w:t>联系方式</w:t>
      </w:r>
      <w:bookmarkEnd w:id="11"/>
      <w:bookmarkEnd w:id="12"/>
    </w:p>
    <w:p w14:paraId="23178AA1">
      <w:pPr>
        <w:spacing w:line="360" w:lineRule="auto"/>
        <w:rPr>
          <w:rFonts w:hint="default" w:hAnsi="宋体" w:eastAsia="宋体" w:cs="宋体"/>
          <w:bCs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/>
          <w:bCs/>
          <w:sz w:val="24"/>
          <w:szCs w:val="24"/>
        </w:rPr>
        <w:t>项目联系人</w:t>
      </w:r>
      <w:r>
        <w:rPr>
          <w:rFonts w:hint="eastAsia" w:ascii="宋体" w:hAnsi="宋体"/>
          <w:bCs/>
          <w:sz w:val="24"/>
          <w:szCs w:val="24"/>
          <w:highlight w:val="none"/>
        </w:rPr>
        <w:t>：</w:t>
      </w:r>
      <w:r>
        <w:rPr>
          <w:rFonts w:hint="eastAsia" w:ascii="宋体" w:hAnsi="宋体" w:cs="宋体"/>
          <w:kern w:val="0"/>
          <w:sz w:val="24"/>
          <w:szCs w:val="24"/>
          <w:highlight w:val="none"/>
        </w:rPr>
        <w:t>王乙、</w:t>
      </w:r>
      <w:r>
        <w:rPr>
          <w:rFonts w:hint="eastAsia" w:ascii="宋体" w:hAnsi="宋体" w:cs="宋体"/>
          <w:kern w:val="0"/>
          <w:sz w:val="24"/>
          <w:szCs w:val="24"/>
          <w:highlight w:val="none"/>
          <w:lang w:val="en-US" w:eastAsia="zh-CN"/>
        </w:rPr>
        <w:t>曹亦凡、</w:t>
      </w:r>
      <w:r>
        <w:rPr>
          <w:rFonts w:hint="eastAsia" w:ascii="宋体" w:hAnsi="宋体" w:cs="宋体"/>
          <w:kern w:val="0"/>
          <w:sz w:val="24"/>
          <w:szCs w:val="24"/>
          <w:highlight w:val="none"/>
        </w:rPr>
        <w:t>赵静淑、叶子青、刁玉蕊、</w:t>
      </w:r>
      <w:r>
        <w:rPr>
          <w:rFonts w:hint="eastAsia" w:ascii="宋体" w:hAnsi="宋体" w:cs="宋体"/>
          <w:kern w:val="0"/>
          <w:sz w:val="24"/>
          <w:szCs w:val="24"/>
          <w:highlight w:val="none"/>
          <w:lang w:val="en-US" w:eastAsia="zh-CN"/>
        </w:rPr>
        <w:t>张际阳、杜芳瑜</w:t>
      </w:r>
    </w:p>
    <w:p w14:paraId="374C2A0E">
      <w:pPr>
        <w:spacing w:line="360" w:lineRule="auto"/>
      </w:pPr>
      <w:r>
        <w:rPr>
          <w:rFonts w:hint="eastAsia" w:ascii="宋体" w:hAnsi="宋体"/>
          <w:bCs/>
          <w:sz w:val="24"/>
          <w:szCs w:val="24"/>
        </w:rPr>
        <w:t>电</w:t>
      </w:r>
      <w:r>
        <w:rPr>
          <w:rFonts w:hint="eastAsia" w:ascii="宋体" w:hAnsi="宋体"/>
          <w:bCs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/>
          <w:bCs/>
          <w:sz w:val="24"/>
          <w:szCs w:val="24"/>
        </w:rPr>
        <w:t xml:space="preserve"> </w:t>
      </w:r>
      <w:r>
        <w:rPr>
          <w:rFonts w:ascii="宋体" w:hAnsi="宋体"/>
          <w:bCs/>
          <w:sz w:val="24"/>
          <w:szCs w:val="24"/>
        </w:rPr>
        <w:t xml:space="preserve">   </w:t>
      </w:r>
      <w:r>
        <w:rPr>
          <w:rFonts w:hint="eastAsia" w:ascii="宋体" w:hAnsi="宋体"/>
          <w:bCs/>
          <w:sz w:val="24"/>
          <w:szCs w:val="24"/>
        </w:rPr>
        <w:t>话：010-6390</w:t>
      </w:r>
      <w:r>
        <w:rPr>
          <w:rFonts w:hint="eastAsia" w:ascii="宋体" w:hAnsi="宋体"/>
          <w:bCs/>
          <w:sz w:val="24"/>
          <w:szCs w:val="24"/>
          <w:lang w:val="en-US" w:eastAsia="zh-CN"/>
        </w:rPr>
        <w:t>5838、</w:t>
      </w:r>
      <w:r>
        <w:rPr>
          <w:rFonts w:hint="eastAsia" w:ascii="宋体" w:hAnsi="宋体" w:cs="宋体"/>
          <w:kern w:val="0"/>
          <w:sz w:val="24"/>
          <w:szCs w:val="24"/>
        </w:rPr>
        <w:t>0</w:t>
      </w:r>
      <w:r>
        <w:rPr>
          <w:rFonts w:ascii="宋体" w:hAnsi="宋体" w:cs="宋体"/>
          <w:kern w:val="0"/>
          <w:sz w:val="24"/>
          <w:szCs w:val="24"/>
        </w:rPr>
        <w:t>10</w:t>
      </w:r>
      <w:r>
        <w:rPr>
          <w:rFonts w:hint="eastAsia" w:ascii="宋体" w:hAnsi="宋体" w:cs="宋体"/>
          <w:kern w:val="0"/>
          <w:sz w:val="24"/>
          <w:szCs w:val="24"/>
        </w:rPr>
        <w:t>-</w:t>
      </w:r>
      <w:r>
        <w:rPr>
          <w:rFonts w:ascii="宋体" w:hAnsi="宋体" w:cs="宋体"/>
          <w:kern w:val="0"/>
          <w:sz w:val="24"/>
          <w:szCs w:val="24"/>
        </w:rPr>
        <w:t>63905</w:t>
      </w:r>
      <w:r>
        <w:rPr>
          <w:rFonts w:hint="eastAsia" w:ascii="宋体" w:hAnsi="宋体" w:cs="宋体"/>
          <w:kern w:val="0"/>
          <w:sz w:val="24"/>
          <w:szCs w:val="24"/>
        </w:rPr>
        <w:t>9</w:t>
      </w:r>
      <w:r>
        <w:rPr>
          <w:rFonts w:ascii="宋体" w:hAnsi="宋体" w:cs="宋体"/>
          <w:kern w:val="0"/>
          <w:sz w:val="24"/>
          <w:szCs w:val="24"/>
        </w:rPr>
        <w:t>72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wNTM5NzYwMDRjMzkwZTVkZjY2ODkwMGIxNGU0OTUifQ=="/>
  </w:docVars>
  <w:rsids>
    <w:rsidRoot w:val="009919DB"/>
    <w:rsid w:val="00017BA7"/>
    <w:rsid w:val="000313EA"/>
    <w:rsid w:val="000606BF"/>
    <w:rsid w:val="000D7A8A"/>
    <w:rsid w:val="000E11CE"/>
    <w:rsid w:val="000E1A86"/>
    <w:rsid w:val="000F4607"/>
    <w:rsid w:val="00114D6C"/>
    <w:rsid w:val="001248A8"/>
    <w:rsid w:val="001307FB"/>
    <w:rsid w:val="00137C54"/>
    <w:rsid w:val="00143EB3"/>
    <w:rsid w:val="00153A50"/>
    <w:rsid w:val="001600C1"/>
    <w:rsid w:val="00164461"/>
    <w:rsid w:val="00165810"/>
    <w:rsid w:val="001714FB"/>
    <w:rsid w:val="001722BF"/>
    <w:rsid w:val="00191D00"/>
    <w:rsid w:val="00201B59"/>
    <w:rsid w:val="002120EF"/>
    <w:rsid w:val="002235DC"/>
    <w:rsid w:val="002867B1"/>
    <w:rsid w:val="002A15BA"/>
    <w:rsid w:val="002A593D"/>
    <w:rsid w:val="002D7964"/>
    <w:rsid w:val="002E0174"/>
    <w:rsid w:val="002F3AD5"/>
    <w:rsid w:val="003161BB"/>
    <w:rsid w:val="0033113A"/>
    <w:rsid w:val="00352DC5"/>
    <w:rsid w:val="0035388D"/>
    <w:rsid w:val="00353B1E"/>
    <w:rsid w:val="003709F0"/>
    <w:rsid w:val="00373B94"/>
    <w:rsid w:val="00383B65"/>
    <w:rsid w:val="00393ABF"/>
    <w:rsid w:val="00395CF4"/>
    <w:rsid w:val="003A1C4E"/>
    <w:rsid w:val="003C3266"/>
    <w:rsid w:val="003C3B3D"/>
    <w:rsid w:val="003D3750"/>
    <w:rsid w:val="003F0899"/>
    <w:rsid w:val="00416212"/>
    <w:rsid w:val="00426E1B"/>
    <w:rsid w:val="0044502B"/>
    <w:rsid w:val="00453237"/>
    <w:rsid w:val="00454CC6"/>
    <w:rsid w:val="0046252B"/>
    <w:rsid w:val="00464174"/>
    <w:rsid w:val="0048537D"/>
    <w:rsid w:val="00496E9B"/>
    <w:rsid w:val="004D2504"/>
    <w:rsid w:val="004D3215"/>
    <w:rsid w:val="004E7F1C"/>
    <w:rsid w:val="0051209A"/>
    <w:rsid w:val="0053574E"/>
    <w:rsid w:val="00562316"/>
    <w:rsid w:val="00562DFC"/>
    <w:rsid w:val="005838A9"/>
    <w:rsid w:val="0059208F"/>
    <w:rsid w:val="005A3A0C"/>
    <w:rsid w:val="005D02FE"/>
    <w:rsid w:val="005E4E6E"/>
    <w:rsid w:val="00602FA9"/>
    <w:rsid w:val="00604103"/>
    <w:rsid w:val="00604E50"/>
    <w:rsid w:val="00623331"/>
    <w:rsid w:val="00636FC4"/>
    <w:rsid w:val="006A12D0"/>
    <w:rsid w:val="006A6AF6"/>
    <w:rsid w:val="006B3D61"/>
    <w:rsid w:val="006B5898"/>
    <w:rsid w:val="006E3FD8"/>
    <w:rsid w:val="00701682"/>
    <w:rsid w:val="00704689"/>
    <w:rsid w:val="007301B6"/>
    <w:rsid w:val="00776D6A"/>
    <w:rsid w:val="007B639F"/>
    <w:rsid w:val="007C3FD5"/>
    <w:rsid w:val="007C5712"/>
    <w:rsid w:val="007D3F92"/>
    <w:rsid w:val="007D7C89"/>
    <w:rsid w:val="007E6165"/>
    <w:rsid w:val="0082125B"/>
    <w:rsid w:val="008623C9"/>
    <w:rsid w:val="0088397F"/>
    <w:rsid w:val="0088700A"/>
    <w:rsid w:val="008F113E"/>
    <w:rsid w:val="009765EB"/>
    <w:rsid w:val="00980F26"/>
    <w:rsid w:val="009919DB"/>
    <w:rsid w:val="009956B0"/>
    <w:rsid w:val="009B2EDC"/>
    <w:rsid w:val="009B5A87"/>
    <w:rsid w:val="009B7E2A"/>
    <w:rsid w:val="009D1A9A"/>
    <w:rsid w:val="009F5588"/>
    <w:rsid w:val="00A15CF7"/>
    <w:rsid w:val="00A31160"/>
    <w:rsid w:val="00A46AC9"/>
    <w:rsid w:val="00A67B47"/>
    <w:rsid w:val="00A91352"/>
    <w:rsid w:val="00A95485"/>
    <w:rsid w:val="00AA182D"/>
    <w:rsid w:val="00AB1825"/>
    <w:rsid w:val="00B03767"/>
    <w:rsid w:val="00B2612D"/>
    <w:rsid w:val="00B404D4"/>
    <w:rsid w:val="00B40C03"/>
    <w:rsid w:val="00B651C8"/>
    <w:rsid w:val="00B6619A"/>
    <w:rsid w:val="00B83E2A"/>
    <w:rsid w:val="00BA11DB"/>
    <w:rsid w:val="00BD2039"/>
    <w:rsid w:val="00C16D26"/>
    <w:rsid w:val="00C16D55"/>
    <w:rsid w:val="00C16DEF"/>
    <w:rsid w:val="00C26F0E"/>
    <w:rsid w:val="00C87188"/>
    <w:rsid w:val="00CC1960"/>
    <w:rsid w:val="00CC1B46"/>
    <w:rsid w:val="00CC2C60"/>
    <w:rsid w:val="00CD2432"/>
    <w:rsid w:val="00CE12ED"/>
    <w:rsid w:val="00CE7538"/>
    <w:rsid w:val="00CF764C"/>
    <w:rsid w:val="00D1729E"/>
    <w:rsid w:val="00D36762"/>
    <w:rsid w:val="00D42237"/>
    <w:rsid w:val="00D61165"/>
    <w:rsid w:val="00DB0491"/>
    <w:rsid w:val="00DC312D"/>
    <w:rsid w:val="00DF11F3"/>
    <w:rsid w:val="00E028F1"/>
    <w:rsid w:val="00E12436"/>
    <w:rsid w:val="00E12BA8"/>
    <w:rsid w:val="00E2192B"/>
    <w:rsid w:val="00E460D2"/>
    <w:rsid w:val="00E6115C"/>
    <w:rsid w:val="00EA71C7"/>
    <w:rsid w:val="00EB5C3B"/>
    <w:rsid w:val="00EC2B83"/>
    <w:rsid w:val="00EE36CC"/>
    <w:rsid w:val="00F17397"/>
    <w:rsid w:val="00F227A6"/>
    <w:rsid w:val="00F27FA6"/>
    <w:rsid w:val="00F54B60"/>
    <w:rsid w:val="00F571EB"/>
    <w:rsid w:val="00F6541B"/>
    <w:rsid w:val="00F749FB"/>
    <w:rsid w:val="00F83A69"/>
    <w:rsid w:val="00F8483A"/>
    <w:rsid w:val="00FB3C74"/>
    <w:rsid w:val="00FC13F6"/>
    <w:rsid w:val="00FD6F10"/>
    <w:rsid w:val="00FE659D"/>
    <w:rsid w:val="017028B3"/>
    <w:rsid w:val="02B66AA6"/>
    <w:rsid w:val="04D6500B"/>
    <w:rsid w:val="096416AC"/>
    <w:rsid w:val="0ACB20C4"/>
    <w:rsid w:val="0B31051E"/>
    <w:rsid w:val="0C8D626F"/>
    <w:rsid w:val="0E8A509F"/>
    <w:rsid w:val="0EC9768B"/>
    <w:rsid w:val="10A646CF"/>
    <w:rsid w:val="10F90377"/>
    <w:rsid w:val="11423ACC"/>
    <w:rsid w:val="12532360"/>
    <w:rsid w:val="13397096"/>
    <w:rsid w:val="13B91EB6"/>
    <w:rsid w:val="13E8076F"/>
    <w:rsid w:val="16DD53B6"/>
    <w:rsid w:val="177D0D17"/>
    <w:rsid w:val="190B21D4"/>
    <w:rsid w:val="192D0BBE"/>
    <w:rsid w:val="1BBC447B"/>
    <w:rsid w:val="1BDF6DCC"/>
    <w:rsid w:val="1D297B66"/>
    <w:rsid w:val="23F17B13"/>
    <w:rsid w:val="275D6D46"/>
    <w:rsid w:val="28A768EB"/>
    <w:rsid w:val="292965AE"/>
    <w:rsid w:val="294F4197"/>
    <w:rsid w:val="2B4A0DE1"/>
    <w:rsid w:val="2C513230"/>
    <w:rsid w:val="2C7B50DF"/>
    <w:rsid w:val="2C81364F"/>
    <w:rsid w:val="2E94389C"/>
    <w:rsid w:val="2EB5145A"/>
    <w:rsid w:val="2EEF1E31"/>
    <w:rsid w:val="2F717719"/>
    <w:rsid w:val="2FF77657"/>
    <w:rsid w:val="307978A9"/>
    <w:rsid w:val="318B0BC1"/>
    <w:rsid w:val="33DE1D34"/>
    <w:rsid w:val="34236E8E"/>
    <w:rsid w:val="350F64CC"/>
    <w:rsid w:val="36F572A0"/>
    <w:rsid w:val="39033DC5"/>
    <w:rsid w:val="3C7E633F"/>
    <w:rsid w:val="3C9818D5"/>
    <w:rsid w:val="3DE81A40"/>
    <w:rsid w:val="3EB1528F"/>
    <w:rsid w:val="3EE348AC"/>
    <w:rsid w:val="3EEE458E"/>
    <w:rsid w:val="3F012022"/>
    <w:rsid w:val="3FEE3541"/>
    <w:rsid w:val="419B32E1"/>
    <w:rsid w:val="4232075B"/>
    <w:rsid w:val="437F631D"/>
    <w:rsid w:val="463D7880"/>
    <w:rsid w:val="4647784E"/>
    <w:rsid w:val="47B648C9"/>
    <w:rsid w:val="4B483A75"/>
    <w:rsid w:val="4C1D5B2F"/>
    <w:rsid w:val="4CEF651E"/>
    <w:rsid w:val="4E0B57CB"/>
    <w:rsid w:val="4E701377"/>
    <w:rsid w:val="4F047997"/>
    <w:rsid w:val="502169AA"/>
    <w:rsid w:val="509F7C95"/>
    <w:rsid w:val="50B15B87"/>
    <w:rsid w:val="51C67CA8"/>
    <w:rsid w:val="56777C62"/>
    <w:rsid w:val="56BE75A8"/>
    <w:rsid w:val="56EE5EA2"/>
    <w:rsid w:val="57E3572B"/>
    <w:rsid w:val="58726012"/>
    <w:rsid w:val="59E85E60"/>
    <w:rsid w:val="5BB53B4A"/>
    <w:rsid w:val="5E923DBF"/>
    <w:rsid w:val="5F4A158D"/>
    <w:rsid w:val="5F511467"/>
    <w:rsid w:val="6025704A"/>
    <w:rsid w:val="60F400A5"/>
    <w:rsid w:val="65044496"/>
    <w:rsid w:val="65FE2C57"/>
    <w:rsid w:val="669F7F79"/>
    <w:rsid w:val="66AA2E1B"/>
    <w:rsid w:val="66B61CAE"/>
    <w:rsid w:val="6712276E"/>
    <w:rsid w:val="693770C3"/>
    <w:rsid w:val="6B936A65"/>
    <w:rsid w:val="6C0644CA"/>
    <w:rsid w:val="6C4E157D"/>
    <w:rsid w:val="6D023741"/>
    <w:rsid w:val="6D2B2A93"/>
    <w:rsid w:val="6E703C4A"/>
    <w:rsid w:val="703D18FA"/>
    <w:rsid w:val="70CF612A"/>
    <w:rsid w:val="74281823"/>
    <w:rsid w:val="750D3A22"/>
    <w:rsid w:val="75B255A2"/>
    <w:rsid w:val="76A8778E"/>
    <w:rsid w:val="76E567FB"/>
    <w:rsid w:val="78A174E6"/>
    <w:rsid w:val="78F87A16"/>
    <w:rsid w:val="79905EA0"/>
    <w:rsid w:val="7B8F30C8"/>
    <w:rsid w:val="7C883F5E"/>
    <w:rsid w:val="7CD013B1"/>
    <w:rsid w:val="7D6F43D6"/>
    <w:rsid w:val="7E5A4936"/>
    <w:rsid w:val="7F4C0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qFormat="1" w:unhideWhenUsed="0" w:uiPriority="0" w:semiHidden="0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6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7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autoRedefine/>
    <w:qFormat/>
    <w:uiPriority w:val="0"/>
    <w:pPr>
      <w:outlineLvl w:val="0"/>
    </w:pPr>
    <w:rPr>
      <w:rFonts w:eastAsia="仿宋_GB2312"/>
      <w:sz w:val="26"/>
    </w:rPr>
  </w:style>
  <w:style w:type="paragraph" w:styleId="5">
    <w:name w:val="Body Text Indent"/>
    <w:basedOn w:val="1"/>
    <w:autoRedefine/>
    <w:qFormat/>
    <w:uiPriority w:val="0"/>
    <w:pPr>
      <w:snapToGrid w:val="0"/>
      <w:spacing w:line="400" w:lineRule="exact"/>
      <w:ind w:firstLine="540" w:firstLineChars="225"/>
    </w:pPr>
    <w:rPr>
      <w:rFonts w:eastAsia="仿宋_GB2312"/>
      <w:sz w:val="24"/>
      <w:szCs w:val="24"/>
      <w:lang w:val="zh-CN"/>
    </w:rPr>
  </w:style>
  <w:style w:type="paragraph" w:styleId="6">
    <w:name w:val="Plain Text"/>
    <w:basedOn w:val="1"/>
    <w:link w:val="19"/>
    <w:autoRedefine/>
    <w:qFormat/>
    <w:uiPriority w:val="0"/>
    <w:rPr>
      <w:rFonts w:ascii="宋体" w:hAnsi="Courier New" w:eastAsiaTheme="minorEastAsia" w:cstheme="minorBidi"/>
      <w:szCs w:val="22"/>
    </w:rPr>
  </w:style>
  <w:style w:type="paragraph" w:styleId="7">
    <w:name w:val="Balloon Text"/>
    <w:basedOn w:val="1"/>
    <w:link w:val="23"/>
    <w:autoRedefine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2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Body Text First Indent 2"/>
    <w:basedOn w:val="5"/>
    <w:autoRedefine/>
    <w:qFormat/>
    <w:uiPriority w:val="0"/>
    <w:pPr>
      <w:spacing w:after="120"/>
      <w:ind w:left="420" w:leftChars="200" w:firstLine="420" w:firstLineChars="200"/>
    </w:pPr>
    <w:rPr>
      <w:sz w:val="21"/>
    </w:rPr>
  </w:style>
  <w:style w:type="table" w:styleId="12">
    <w:name w:val="Table Grid"/>
    <w:basedOn w:val="11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正文首行缩进1"/>
    <w:basedOn w:val="4"/>
    <w:autoRedefine/>
    <w:qFormat/>
    <w:uiPriority w:val="99"/>
    <w:pPr>
      <w:tabs>
        <w:tab w:val="left" w:pos="567"/>
        <w:tab w:val="left" w:pos="8280"/>
      </w:tabs>
      <w:spacing w:line="240" w:lineRule="auto"/>
      <w:ind w:firstLine="420" w:firstLineChars="100"/>
    </w:pPr>
    <w:rPr>
      <w:sz w:val="21"/>
    </w:rPr>
  </w:style>
  <w:style w:type="paragraph" w:customStyle="1" w:styleId="15">
    <w:name w:val="样式 10 磅13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6">
    <w:name w:val="标题 1 Char"/>
    <w:basedOn w:val="13"/>
    <w:link w:val="2"/>
    <w:autoRedefine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7">
    <w:name w:val="标题 2 Char"/>
    <w:basedOn w:val="13"/>
    <w:link w:val="3"/>
    <w:autoRedefine/>
    <w:qFormat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18">
    <w:name w:val="纯文本 字符"/>
    <w:basedOn w:val="13"/>
    <w:autoRedefine/>
    <w:semiHidden/>
    <w:qFormat/>
    <w:uiPriority w:val="99"/>
    <w:rPr>
      <w:rFonts w:hAnsi="Courier New" w:cs="Courier New" w:asciiTheme="minorEastAsia"/>
      <w:szCs w:val="21"/>
    </w:rPr>
  </w:style>
  <w:style w:type="character" w:customStyle="1" w:styleId="19">
    <w:name w:val="纯文本 Char"/>
    <w:basedOn w:val="13"/>
    <w:link w:val="6"/>
    <w:autoRedefine/>
    <w:qFormat/>
    <w:uiPriority w:val="0"/>
    <w:rPr>
      <w:rFonts w:ascii="宋体" w:hAnsi="Courier New"/>
    </w:rPr>
  </w:style>
  <w:style w:type="paragraph" w:customStyle="1" w:styleId="20">
    <w:name w:val="font8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2"/>
      <w:szCs w:val="22"/>
    </w:rPr>
  </w:style>
  <w:style w:type="character" w:customStyle="1" w:styleId="21">
    <w:name w:val="页眉 Char"/>
    <w:basedOn w:val="13"/>
    <w:link w:val="9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2">
    <w:name w:val="页脚 Char"/>
    <w:basedOn w:val="13"/>
    <w:link w:val="8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3">
    <w:name w:val="批注框文本 Char"/>
    <w:basedOn w:val="13"/>
    <w:link w:val="7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24">
    <w:name w:val="目录 21"/>
    <w:basedOn w:val="1"/>
    <w:next w:val="1"/>
    <w:autoRedefine/>
    <w:qFormat/>
    <w:uiPriority w:val="39"/>
    <w:pPr>
      <w:tabs>
        <w:tab w:val="right" w:leader="dot" w:pos="8937"/>
      </w:tabs>
      <w:spacing w:line="312" w:lineRule="auto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584</Words>
  <Characters>716</Characters>
  <Lines>5</Lines>
  <Paragraphs>1</Paragraphs>
  <TotalTime>0</TotalTime>
  <ScaleCrop>false</ScaleCrop>
  <LinksUpToDate>false</LinksUpToDate>
  <CharactersWithSpaces>741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2021-05-28T02:57:00Z</dcterms:created>
  <dc:creator>yu</dc:creator>
  <cp:lastModifiedBy>KLTS</cp:lastModifiedBy>
  <dcterms:modified xsi:type="dcterms:W3CDTF">2025-12-03T06:19:03Z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8E2494C8CE9A49F788FEDC7A6E558E3F</vt:lpwstr>
  </property>
  <property fmtid="{D5CDD505-2E9C-101B-9397-08002B2CF9AE}" pid="4" name="KSOTemplateDocerSaveRecord">
    <vt:lpwstr>eyJoZGlkIjoiMzEwNTM5NzYwMDRjMzkwZTVkZjY2ODkwMGIxNGU0OTUiLCJ1c2VySWQiOiIyODYzMjMyOTQifQ==</vt:lpwstr>
  </property>
</Properties>
</file>